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0E" w:rsidRPr="00BB0FFB" w:rsidRDefault="007E760E" w:rsidP="007E760E">
      <w:pPr>
        <w:autoSpaceDE w:val="0"/>
        <w:autoSpaceDN w:val="0"/>
        <w:adjustRightInd w:val="0"/>
        <w:jc w:val="both"/>
        <w:rPr>
          <w:b/>
          <w:lang w:val="nl-NL"/>
        </w:rPr>
      </w:pPr>
      <w:r w:rsidRPr="00BB0FFB">
        <w:rPr>
          <w:b/>
          <w:lang w:val="nl-NL"/>
        </w:rPr>
        <w:t>Mục đích khai thác thuộc địa lần thứ hai của Pháp ở Việt Nam là gì?</w:t>
      </w:r>
    </w:p>
    <w:p w:rsidR="007E760E" w:rsidRPr="00FB15A3" w:rsidRDefault="007E760E" w:rsidP="007E760E">
      <w:pPr>
        <w:autoSpaceDE w:val="0"/>
        <w:autoSpaceDN w:val="0"/>
        <w:adjustRightInd w:val="0"/>
        <w:jc w:val="both"/>
        <w:rPr>
          <w:lang w:val="nl-NL"/>
        </w:rPr>
      </w:pPr>
      <w:r w:rsidRPr="00FB15A3">
        <w:rPr>
          <w:lang w:val="nl-NL"/>
        </w:rPr>
        <w:t>A.Bù vào những thiệt hại trong cuộc khai thác lần thứ nhất.</w:t>
      </w:r>
    </w:p>
    <w:p w:rsidR="007E760E" w:rsidRPr="00BB0FFB" w:rsidRDefault="007E760E" w:rsidP="007E760E">
      <w:pPr>
        <w:autoSpaceDE w:val="0"/>
        <w:autoSpaceDN w:val="0"/>
        <w:adjustRightInd w:val="0"/>
        <w:jc w:val="both"/>
        <w:rPr>
          <w:color w:val="FF0000"/>
          <w:lang w:val="nl-NL"/>
        </w:rPr>
      </w:pPr>
      <w:r w:rsidRPr="00BB0FFB">
        <w:rPr>
          <w:color w:val="FF0000"/>
          <w:lang w:val="nl-NL"/>
        </w:rPr>
        <w:t>B. Để bù đắp những thiệt hại do Chiến tranh thế giới lần thứ nhất gây ra.</w:t>
      </w:r>
    </w:p>
    <w:p w:rsidR="007E760E" w:rsidRPr="00FB15A3" w:rsidRDefault="007E760E" w:rsidP="007E760E">
      <w:pPr>
        <w:autoSpaceDE w:val="0"/>
        <w:autoSpaceDN w:val="0"/>
        <w:adjustRightInd w:val="0"/>
        <w:jc w:val="both"/>
        <w:rPr>
          <w:lang w:val="nl-NL"/>
        </w:rPr>
      </w:pPr>
      <w:r w:rsidRPr="00FB15A3">
        <w:rPr>
          <w:lang w:val="nl-NL"/>
        </w:rPr>
        <w:t>C. Để thúc đẩy sự phát triển kinh tế – xã hội ở Việt Nam.</w:t>
      </w:r>
    </w:p>
    <w:p w:rsidR="007E760E" w:rsidRDefault="007E760E" w:rsidP="007E760E">
      <w:pPr>
        <w:rPr>
          <w:lang w:val="nl-NL"/>
        </w:rPr>
      </w:pPr>
      <w:r w:rsidRPr="00FB15A3">
        <w:rPr>
          <w:lang w:val="nl-NL"/>
        </w:rPr>
        <w:t>D. Để tăng cường sức mạnh về kinh tế của Pháp đối với các nước tư bản chủ nghĩa.</w:t>
      </w:r>
    </w:p>
    <w:p w:rsidR="007E760E" w:rsidRPr="00415754" w:rsidRDefault="007E760E" w:rsidP="007E760E">
      <w:pPr>
        <w:rPr>
          <w:lang w:val="nl-NL"/>
        </w:rPr>
      </w:pPr>
      <w:r w:rsidRPr="006C39E1">
        <w:rPr>
          <w:b/>
          <w:lang w:val="nl-NL"/>
        </w:rPr>
        <w:t>Lực lượng nào hăng hái và đông đảo nhất của cách mạng Việt Nam sau chiến tranh thế giới thứ nhất?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A</w:t>
      </w:r>
      <w:r w:rsidRPr="00FB15A3">
        <w:rPr>
          <w:lang w:val="nl-NL"/>
        </w:rPr>
        <w:t>. Công nhân</w:t>
      </w:r>
      <w:r w:rsidRPr="00FB15A3">
        <w:rPr>
          <w:lang w:val="nl-NL"/>
        </w:rPr>
        <w:tab/>
      </w:r>
      <w:r w:rsidRPr="00FB15A3">
        <w:rPr>
          <w:lang w:val="nl-NL"/>
        </w:rPr>
        <w:tab/>
      </w:r>
      <w:r w:rsidRPr="006C39E1">
        <w:rPr>
          <w:color w:val="FF0000"/>
          <w:lang w:val="nl-NL"/>
        </w:rPr>
        <w:t>B. Nông dân</w:t>
      </w:r>
      <w:r>
        <w:rPr>
          <w:lang w:val="nl-NL"/>
        </w:rPr>
        <w:tab/>
      </w:r>
      <w:r>
        <w:rPr>
          <w:lang w:val="nl-NL"/>
        </w:rPr>
        <w:tab/>
        <w:t>C</w:t>
      </w:r>
      <w:r w:rsidRPr="00FB15A3">
        <w:rPr>
          <w:lang w:val="nl-NL"/>
        </w:rPr>
        <w:t>. Tiểu tư sả</w:t>
      </w:r>
      <w:r>
        <w:rPr>
          <w:lang w:val="nl-NL"/>
        </w:rPr>
        <w:t>n</w:t>
      </w:r>
      <w:r>
        <w:rPr>
          <w:lang w:val="nl-NL"/>
        </w:rPr>
        <w:tab/>
      </w:r>
      <w:r>
        <w:rPr>
          <w:lang w:val="nl-NL"/>
        </w:rPr>
        <w:tab/>
        <w:t>D</w:t>
      </w:r>
      <w:r w:rsidRPr="00FB15A3">
        <w:rPr>
          <w:lang w:val="nl-NL"/>
        </w:rPr>
        <w:t>. Tư sản dân tộc</w:t>
      </w:r>
    </w:p>
    <w:p w:rsidR="007E760E" w:rsidRPr="006C39E1" w:rsidRDefault="007E760E" w:rsidP="007E760E">
      <w:pPr>
        <w:jc w:val="both"/>
        <w:rPr>
          <w:rFonts w:eastAsia=".VnTime"/>
          <w:b/>
          <w:lang w:val="nl-NL"/>
        </w:rPr>
      </w:pPr>
      <w:r w:rsidRPr="006C39E1">
        <w:rPr>
          <w:rFonts w:eastAsia=".VnTime"/>
          <w:b/>
          <w:lang w:val="nl-NL"/>
        </w:rPr>
        <w:t>Sự kiện nào đánh dấu giai cấp công nhân Việt Nam đi vào đấu tranh tự giác?</w:t>
      </w:r>
    </w:p>
    <w:p w:rsidR="007E760E" w:rsidRPr="00FB15A3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A</w:t>
      </w:r>
      <w:r w:rsidRPr="00FB15A3">
        <w:rPr>
          <w:rFonts w:eastAsia=".VnTime"/>
          <w:lang w:val="nl-NL"/>
        </w:rPr>
        <w:t>. Cuộc bãi công của công nhân thợ nhuộm Chợ Lớn (1922).</w:t>
      </w:r>
    </w:p>
    <w:p w:rsidR="007E760E" w:rsidRPr="00FB15A3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B</w:t>
      </w:r>
      <w:r w:rsidRPr="00FB15A3">
        <w:rPr>
          <w:rFonts w:eastAsia=".VnTime"/>
          <w:lang w:val="nl-NL"/>
        </w:rPr>
        <w:t>. Cuộc tổng bãi công của công nhân Bắc Kỳ (1922)</w:t>
      </w:r>
    </w:p>
    <w:p w:rsidR="007E760E" w:rsidRPr="006C39E1" w:rsidRDefault="007E760E" w:rsidP="007E760E">
      <w:pPr>
        <w:jc w:val="both"/>
        <w:rPr>
          <w:rFonts w:eastAsia=".VnTime"/>
          <w:color w:val="FF0000"/>
          <w:lang w:val="nl-NL"/>
        </w:rPr>
      </w:pPr>
      <w:r w:rsidRPr="006C39E1">
        <w:rPr>
          <w:rFonts w:eastAsia=".VnTime"/>
          <w:color w:val="FF0000"/>
          <w:lang w:val="nl-NL"/>
        </w:rPr>
        <w:t>C. Bãi công của thợ máy xưởng Ba Son cảng Sài Gòn ngăn cản tàu chiến Pháp đi đàn áp cách mạng ở Trung Quốc (8/1925)</w:t>
      </w:r>
    </w:p>
    <w:p w:rsidR="007E760E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D</w:t>
      </w:r>
      <w:r w:rsidRPr="00FB15A3">
        <w:rPr>
          <w:rFonts w:eastAsia=".VnTime"/>
          <w:lang w:val="nl-NL"/>
        </w:rPr>
        <w:t xml:space="preserve">. Cuộc bãi công của 1000 công nhân nhà máy sợi </w:t>
      </w:r>
      <w:smartTag w:uri="urn:schemas-microsoft-com:office:smarttags" w:element="country-region">
        <w:smartTag w:uri="urn:schemas-microsoft-com:office:smarttags" w:element="place">
          <w:r w:rsidRPr="00FB15A3">
            <w:rPr>
              <w:rFonts w:eastAsia=".VnTime"/>
              <w:lang w:val="nl-NL"/>
            </w:rPr>
            <w:t>Nam</w:t>
          </w:r>
        </w:smartTag>
      </w:smartTag>
      <w:r w:rsidRPr="00FB15A3">
        <w:rPr>
          <w:rFonts w:eastAsia=".VnTime"/>
          <w:lang w:val="nl-NL"/>
        </w:rPr>
        <w:t xml:space="preserve"> Định</w:t>
      </w:r>
    </w:p>
    <w:p w:rsidR="007E760E" w:rsidRPr="00415754" w:rsidRDefault="007E760E" w:rsidP="007E760E">
      <w:pPr>
        <w:jc w:val="both"/>
        <w:rPr>
          <w:rFonts w:eastAsia=".VnTime"/>
          <w:lang w:val="nl-NL"/>
        </w:rPr>
      </w:pPr>
      <w:r w:rsidRPr="00E5341B">
        <w:rPr>
          <w:b/>
          <w:lang w:val="nl-NL"/>
        </w:rPr>
        <w:t>Đảng Cộng sản Việt Nam ra đời là sự kết hợp các yếu tố nào?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A</w:t>
      </w:r>
      <w:r w:rsidRPr="00FB15A3">
        <w:rPr>
          <w:lang w:val="nl-NL"/>
        </w:rPr>
        <w:t>. Chủ nghĩa Mác – Lênin với phong trào công nhân.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B</w:t>
      </w:r>
      <w:r w:rsidRPr="00FB15A3">
        <w:rPr>
          <w:lang w:val="nl-NL"/>
        </w:rPr>
        <w:t>. Chủ nghĩa Mác – Lênin với tư tưởng Hồ Chí Minh.</w:t>
      </w:r>
    </w:p>
    <w:p w:rsidR="007E760E" w:rsidRPr="00FB15A3" w:rsidRDefault="007E760E" w:rsidP="007E760E">
      <w:pPr>
        <w:jc w:val="both"/>
        <w:rPr>
          <w:lang w:val="nl-NL"/>
        </w:rPr>
      </w:pPr>
      <w:r w:rsidRPr="00E5341B">
        <w:rPr>
          <w:color w:val="FF0000"/>
          <w:lang w:val="nl-NL"/>
        </w:rPr>
        <w:t>C. Chủ nghĩa Mác – Lênin với phong trào công nhân và phong trào yêu nước</w:t>
      </w:r>
      <w:r w:rsidRPr="00FB15A3">
        <w:rPr>
          <w:lang w:val="nl-NL"/>
        </w:rPr>
        <w:t xml:space="preserve">. 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D</w:t>
      </w:r>
      <w:r w:rsidRPr="00FB15A3">
        <w:rPr>
          <w:lang w:val="nl-NL"/>
        </w:rPr>
        <w:t>. Chủ nghĩa Mác – Lênin với phong trào công nhân và phong trào tư sản yêu nước.</w:t>
      </w:r>
    </w:p>
    <w:p w:rsidR="007E760E" w:rsidRPr="00E5341B" w:rsidRDefault="007E760E" w:rsidP="007E760E">
      <w:pPr>
        <w:jc w:val="both"/>
        <w:rPr>
          <w:b/>
          <w:lang w:val="nl-NL"/>
        </w:rPr>
      </w:pPr>
      <w:r w:rsidRPr="00E5341B">
        <w:rPr>
          <w:b/>
          <w:lang w:val="nl-NL"/>
        </w:rPr>
        <w:t>Trong các nguyên nhân sau nguyên nhân nào là cơ bản nhất, quyết định sự bùng nổ phong trào cách mạng 1930- 1931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A</w:t>
      </w:r>
      <w:r w:rsidRPr="00FB15A3">
        <w:rPr>
          <w:lang w:val="nl-NL"/>
        </w:rPr>
        <w:t xml:space="preserve">. </w:t>
      </w:r>
      <w:r>
        <w:rPr>
          <w:lang w:val="nl-NL"/>
        </w:rPr>
        <w:t>Ả</w:t>
      </w:r>
      <w:r w:rsidRPr="00FB15A3">
        <w:rPr>
          <w:lang w:val="nl-NL"/>
        </w:rPr>
        <w:t>nh hưởng của cuộc khủng hoảng kinh tế 1929-1933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B</w:t>
      </w:r>
      <w:r w:rsidRPr="00FB15A3">
        <w:rPr>
          <w:lang w:val="nl-NL"/>
        </w:rPr>
        <w:t>. Thực dân Pháp tiến hành khủng bố trắng sau khởi nghĩa Yên Bái</w:t>
      </w:r>
    </w:p>
    <w:p w:rsidR="007E760E" w:rsidRPr="00E5341B" w:rsidRDefault="007E760E" w:rsidP="007E760E">
      <w:pPr>
        <w:jc w:val="both"/>
        <w:rPr>
          <w:color w:val="FF0000"/>
          <w:lang w:val="nl-NL"/>
        </w:rPr>
      </w:pPr>
      <w:r w:rsidRPr="00E5341B">
        <w:rPr>
          <w:color w:val="FF0000"/>
          <w:lang w:val="nl-NL"/>
        </w:rPr>
        <w:t>C. Đảng cộng sản Việt Nam ra đời, kịp thời lãnh đạo công nhân và nông dân đứng lên chống đế quốc và phong kiến</w:t>
      </w:r>
    </w:p>
    <w:p w:rsidR="007E760E" w:rsidRDefault="007E760E" w:rsidP="007E760E">
      <w:pPr>
        <w:jc w:val="both"/>
        <w:rPr>
          <w:lang w:val="nl-NL"/>
        </w:rPr>
      </w:pPr>
      <w:r>
        <w:rPr>
          <w:lang w:val="nl-NL"/>
        </w:rPr>
        <w:t>D</w:t>
      </w:r>
      <w:r w:rsidRPr="00FB15A3">
        <w:rPr>
          <w:lang w:val="nl-NL"/>
        </w:rPr>
        <w:t>. Địa chủ phong kiến cấu kết với thực dân Pháp đàn áp, bóc lột thậm tệ đối với nông dân</w:t>
      </w:r>
    </w:p>
    <w:p w:rsidR="007E760E" w:rsidRPr="00415754" w:rsidRDefault="007E760E" w:rsidP="007E760E">
      <w:pPr>
        <w:jc w:val="both"/>
        <w:rPr>
          <w:lang w:val="nl-NL"/>
        </w:rPr>
      </w:pPr>
      <w:r w:rsidRPr="000B6F41">
        <w:rPr>
          <w:b/>
          <w:lang w:val="nl-NL"/>
        </w:rPr>
        <w:t xml:space="preserve"> Hội nghị thành lập Đảng Cộng sản Việt Nam được triệu tập ở đâu?</w:t>
      </w:r>
    </w:p>
    <w:p w:rsidR="007E760E" w:rsidRPr="00FB15A3" w:rsidRDefault="007E760E" w:rsidP="007E760E">
      <w:pPr>
        <w:jc w:val="both"/>
        <w:rPr>
          <w:lang w:val="nl-NL"/>
        </w:rPr>
      </w:pPr>
      <w:r w:rsidRPr="000B6F41">
        <w:rPr>
          <w:color w:val="FF0000"/>
          <w:lang w:val="nl-NL"/>
        </w:rPr>
        <w:t>A.  Hương Cảng – Trung Quốc</w:t>
      </w:r>
      <w:r>
        <w:rPr>
          <w:lang w:val="nl-NL"/>
        </w:rPr>
        <w:t xml:space="preserve"> 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B</w:t>
      </w:r>
      <w:r w:rsidRPr="00FB15A3">
        <w:rPr>
          <w:lang w:val="nl-NL"/>
        </w:rPr>
        <w:t xml:space="preserve">.  Quảng Châu – Trung Quốc 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C</w:t>
      </w:r>
      <w:r w:rsidRPr="00FB15A3">
        <w:rPr>
          <w:lang w:val="nl-NL"/>
        </w:rPr>
        <w:t>.  Hà Nội – Việ</w:t>
      </w:r>
      <w:r>
        <w:rPr>
          <w:lang w:val="nl-NL"/>
        </w:rPr>
        <w:t xml:space="preserve">t Nam </w:t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</w:r>
      <w:r>
        <w:rPr>
          <w:lang w:val="nl-NL"/>
        </w:rPr>
        <w:tab/>
        <w:t>D</w:t>
      </w:r>
      <w:r w:rsidRPr="00FB15A3">
        <w:rPr>
          <w:lang w:val="nl-NL"/>
        </w:rPr>
        <w:t xml:space="preserve">.  Thượng Hải – Trung Quốc </w:t>
      </w:r>
    </w:p>
    <w:p w:rsidR="007E760E" w:rsidRPr="000B6F41" w:rsidRDefault="007E760E" w:rsidP="007E760E">
      <w:pPr>
        <w:jc w:val="both"/>
        <w:rPr>
          <w:b/>
          <w:lang w:val="nl-NL"/>
        </w:rPr>
      </w:pPr>
      <w:r w:rsidRPr="000B6F41">
        <w:rPr>
          <w:b/>
          <w:lang w:val="nl-NL"/>
        </w:rPr>
        <w:t xml:space="preserve"> Cương lĩnh chính trị đầu tiên của Đảng do ai khởi thảo?</w:t>
      </w:r>
    </w:p>
    <w:p w:rsidR="007E760E" w:rsidRPr="00FB15A3" w:rsidRDefault="007E760E" w:rsidP="007E760E">
      <w:pPr>
        <w:jc w:val="both"/>
        <w:rPr>
          <w:lang w:val="nl-NL"/>
        </w:rPr>
      </w:pPr>
      <w:r>
        <w:rPr>
          <w:lang w:val="nl-NL"/>
        </w:rPr>
        <w:t>A</w:t>
      </w:r>
      <w:r w:rsidRPr="00FB15A3">
        <w:rPr>
          <w:lang w:val="nl-NL"/>
        </w:rPr>
        <w:t>. Trần Phú</w:t>
      </w:r>
      <w:r w:rsidRPr="00FB15A3">
        <w:rPr>
          <w:lang w:val="nl-NL"/>
        </w:rPr>
        <w:tab/>
      </w:r>
      <w:r w:rsidRPr="000B6F41">
        <w:rPr>
          <w:color w:val="FF0000"/>
          <w:lang w:val="nl-NL"/>
        </w:rPr>
        <w:t xml:space="preserve">      B. Nguyễn Ái Quốc</w:t>
      </w:r>
      <w:r>
        <w:rPr>
          <w:lang w:val="nl-NL"/>
        </w:rPr>
        <w:t xml:space="preserve"> </w:t>
      </w:r>
      <w:r>
        <w:rPr>
          <w:lang w:val="nl-NL"/>
        </w:rPr>
        <w:tab/>
      </w:r>
      <w:r>
        <w:rPr>
          <w:lang w:val="nl-NL"/>
        </w:rPr>
        <w:tab/>
        <w:t xml:space="preserve">   C</w:t>
      </w:r>
      <w:r w:rsidRPr="00FB15A3">
        <w:rPr>
          <w:lang w:val="nl-NL"/>
        </w:rPr>
        <w:t>. Lê Hồ</w:t>
      </w:r>
      <w:r>
        <w:rPr>
          <w:lang w:val="nl-NL"/>
        </w:rPr>
        <w:t>ng Phong</w:t>
      </w:r>
      <w:r>
        <w:rPr>
          <w:lang w:val="nl-NL"/>
        </w:rPr>
        <w:tab/>
      </w:r>
      <w:r>
        <w:rPr>
          <w:lang w:val="nl-NL"/>
        </w:rPr>
        <w:tab/>
        <w:t>D</w:t>
      </w:r>
      <w:r w:rsidRPr="00FB15A3">
        <w:rPr>
          <w:lang w:val="nl-NL"/>
        </w:rPr>
        <w:t>. Nguyễn Văn Cừ</w:t>
      </w:r>
    </w:p>
    <w:p w:rsidR="007E760E" w:rsidRPr="00305902" w:rsidRDefault="007E760E" w:rsidP="007E760E">
      <w:pPr>
        <w:jc w:val="both"/>
        <w:rPr>
          <w:rFonts w:eastAsia=".VnTime"/>
          <w:b/>
          <w:lang w:val="nl-NL"/>
        </w:rPr>
      </w:pPr>
      <w:r w:rsidRPr="00305902">
        <w:rPr>
          <w:rFonts w:eastAsia=".VnTime"/>
          <w:b/>
          <w:lang w:val="nl-NL"/>
        </w:rPr>
        <w:t>Trong cuộc vận động dân chủ 1936-1939, có hai sự kiện tiêu biểu nhất, đó là sự kiện nào?</w:t>
      </w:r>
    </w:p>
    <w:p w:rsidR="007E760E" w:rsidRPr="00305902" w:rsidRDefault="007E760E" w:rsidP="007E760E">
      <w:pPr>
        <w:jc w:val="both"/>
        <w:rPr>
          <w:rFonts w:eastAsia=".VnTime"/>
          <w:color w:val="FF0000"/>
          <w:lang w:val="nl-NL"/>
        </w:rPr>
      </w:pPr>
      <w:r w:rsidRPr="00305902">
        <w:rPr>
          <w:rFonts w:eastAsia=".VnTime"/>
          <w:color w:val="FF0000"/>
          <w:lang w:val="nl-NL"/>
        </w:rPr>
        <w:t>A. Phong trào Đại hội Đông Dương và phong trào đấu tranh đòi dân sinh, dân chủ</w:t>
      </w:r>
    </w:p>
    <w:p w:rsidR="007E760E" w:rsidRPr="00305902" w:rsidRDefault="007E760E" w:rsidP="007E760E">
      <w:pPr>
        <w:jc w:val="both"/>
        <w:rPr>
          <w:rFonts w:eastAsia=".VnTime"/>
          <w:lang w:val="nl-NL"/>
        </w:rPr>
      </w:pPr>
      <w:r w:rsidRPr="00305902">
        <w:rPr>
          <w:rFonts w:eastAsia=".VnTime"/>
          <w:lang w:val="nl-NL"/>
        </w:rPr>
        <w:t>B. Phong trào đấu tranh trên lĩnh vực báo chí và nghị trường</w:t>
      </w:r>
    </w:p>
    <w:p w:rsidR="007E760E" w:rsidRPr="00305902" w:rsidRDefault="007E760E" w:rsidP="007E760E">
      <w:pPr>
        <w:jc w:val="both"/>
        <w:rPr>
          <w:rFonts w:eastAsia=".VnTime"/>
          <w:lang w:val="nl-NL"/>
        </w:rPr>
      </w:pPr>
      <w:r w:rsidRPr="00305902">
        <w:rPr>
          <w:rFonts w:eastAsia=".VnTime"/>
          <w:lang w:val="nl-NL"/>
        </w:rPr>
        <w:t>C. Phong trào đón Gođa và đấu tranh nghị trường</w:t>
      </w:r>
    </w:p>
    <w:p w:rsidR="007E760E" w:rsidRDefault="007E760E" w:rsidP="007E760E">
      <w:pPr>
        <w:jc w:val="both"/>
        <w:rPr>
          <w:rFonts w:eastAsia=".VnTime"/>
          <w:lang w:val="nl-NL"/>
        </w:rPr>
      </w:pPr>
      <w:r w:rsidRPr="00305902">
        <w:rPr>
          <w:rFonts w:eastAsia=".VnTime"/>
          <w:lang w:val="nl-NL"/>
        </w:rPr>
        <w:t>D. Phong trào</w:t>
      </w:r>
      <w:r w:rsidRPr="006B6C8D">
        <w:rPr>
          <w:rFonts w:eastAsia=".VnTime"/>
          <w:lang w:val="nl-NL"/>
        </w:rPr>
        <w:t xml:space="preserve"> báo chí và đòi dân sinh dân chủ</w:t>
      </w:r>
    </w:p>
    <w:p w:rsidR="007E760E" w:rsidRPr="00D02034" w:rsidRDefault="007E760E" w:rsidP="007E760E">
      <w:pPr>
        <w:jc w:val="both"/>
        <w:rPr>
          <w:rFonts w:eastAsia=".VnTime"/>
          <w:b/>
          <w:lang w:val="nl-NL"/>
        </w:rPr>
      </w:pPr>
      <w:r w:rsidRPr="00D02034">
        <w:rPr>
          <w:rFonts w:eastAsia=".VnTime"/>
          <w:b/>
          <w:lang w:val="nl-NL"/>
        </w:rPr>
        <w:t>Về hình thức và phương pháp đấu tranh trong thời kỳ 1936-1939 diễn ra như thế nào?</w:t>
      </w:r>
    </w:p>
    <w:p w:rsidR="007E760E" w:rsidRPr="00D02034" w:rsidRDefault="007E760E" w:rsidP="007E760E">
      <w:pPr>
        <w:jc w:val="both"/>
        <w:rPr>
          <w:rFonts w:eastAsia=".VnTime"/>
          <w:color w:val="FF0000"/>
          <w:lang w:val="nl-NL"/>
        </w:rPr>
      </w:pPr>
      <w:r w:rsidRPr="00D02034">
        <w:rPr>
          <w:rFonts w:eastAsia=".VnTime"/>
          <w:color w:val="FF0000"/>
          <w:lang w:val="nl-NL"/>
        </w:rPr>
        <w:t>A. Hợp pháp và nửa hợp pháp, công khai và nửa công khai</w:t>
      </w:r>
    </w:p>
    <w:p w:rsidR="007E760E" w:rsidRPr="006B6C8D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B.</w:t>
      </w:r>
      <w:r w:rsidRPr="00D02034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Kết hợp giữa đấu tranh chính trị với đấu tranh vũ trang</w:t>
      </w:r>
    </w:p>
    <w:p w:rsidR="007E760E" w:rsidRPr="006B6C8D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C.</w:t>
      </w:r>
      <w:r w:rsidRPr="00D02034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Lợi dụng tình hình thế giới và trong nước đấu tranh công khai đối mặt với kẻ thù</w:t>
      </w:r>
    </w:p>
    <w:p w:rsidR="007E760E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D.</w:t>
      </w:r>
      <w:r w:rsidRPr="00D02034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 xml:space="preserve">Đấu tranh trên lĩnh vực nghị trường là </w:t>
      </w:r>
      <w:r w:rsidRPr="005D0B26">
        <w:rPr>
          <w:rFonts w:eastAsia=".VnTime"/>
          <w:color w:val="FF0000"/>
          <w:lang w:val="nl-NL"/>
        </w:rPr>
        <w:t>chủ</w:t>
      </w:r>
      <w:r w:rsidRPr="006B6C8D">
        <w:rPr>
          <w:rFonts w:eastAsia=".VnTime"/>
          <w:lang w:val="nl-NL"/>
        </w:rPr>
        <w:t xml:space="preserve"> yếu</w:t>
      </w:r>
    </w:p>
    <w:p w:rsidR="007E760E" w:rsidRPr="00F12A33" w:rsidRDefault="007E760E" w:rsidP="007E760E">
      <w:pPr>
        <w:jc w:val="both"/>
        <w:rPr>
          <w:rFonts w:eastAsia=".VnTime"/>
          <w:b/>
          <w:lang w:val="nl-NL"/>
        </w:rPr>
      </w:pPr>
      <w:r w:rsidRPr="00F12A33">
        <w:rPr>
          <w:rFonts w:eastAsia=".VnTime"/>
          <w:b/>
          <w:lang w:val="nl-NL"/>
        </w:rPr>
        <w:t>Mặt trận Việt Minh được thành lập trong Hội nghị nào của Đảng?</w:t>
      </w:r>
    </w:p>
    <w:p w:rsidR="007E760E" w:rsidRPr="006B6C8D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A.</w:t>
      </w:r>
      <w:r w:rsidRPr="00F12A33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Hội nghị Trung ương lần thứ 6 (11/1939)</w:t>
      </w:r>
    </w:p>
    <w:p w:rsidR="007E760E" w:rsidRPr="00F12A33" w:rsidRDefault="007E760E" w:rsidP="007E760E">
      <w:pPr>
        <w:jc w:val="both"/>
        <w:rPr>
          <w:rFonts w:eastAsia=".VnTime"/>
          <w:color w:val="FF0000"/>
          <w:lang w:val="nl-NL"/>
        </w:rPr>
      </w:pPr>
      <w:r w:rsidRPr="00F12A33">
        <w:rPr>
          <w:rFonts w:eastAsia=".VnTime"/>
          <w:color w:val="FF0000"/>
          <w:lang w:val="nl-NL"/>
        </w:rPr>
        <w:t>B. Hội nghị Trung ương lần thứ 8 (5/1941)</w:t>
      </w:r>
    </w:p>
    <w:p w:rsidR="007E760E" w:rsidRPr="006B6C8D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C.</w:t>
      </w:r>
      <w:r w:rsidRPr="00F12A33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Hội nghị toàn quốc (từ 13 đến 15/8/1945)</w:t>
      </w:r>
    </w:p>
    <w:p w:rsidR="007E760E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lastRenderedPageBreak/>
        <w:t>D.</w:t>
      </w:r>
      <w:r w:rsidRPr="00F12A33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Không phải các hội nghị trên.</w:t>
      </w:r>
    </w:p>
    <w:p w:rsidR="007E760E" w:rsidRPr="00E47C7F" w:rsidRDefault="007E760E" w:rsidP="007E760E">
      <w:pPr>
        <w:jc w:val="both"/>
        <w:rPr>
          <w:rFonts w:eastAsia=".VnTime"/>
          <w:b/>
          <w:lang w:val="nl-NL"/>
        </w:rPr>
      </w:pPr>
      <w:r w:rsidRPr="00E47C7F">
        <w:rPr>
          <w:rFonts w:eastAsia=".VnTime"/>
          <w:b/>
          <w:lang w:val="nl-NL"/>
        </w:rPr>
        <w:t>Thời cơ trong cách mạng tháng Tám được xác định vào thời điểm lịch sử nào?</w:t>
      </w:r>
    </w:p>
    <w:p w:rsidR="007E760E" w:rsidRPr="006B6C8D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A.</w:t>
      </w:r>
      <w:r w:rsidRPr="00E47C7F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Ngày 9/3/1945 Nhật đảo chính Pháp</w:t>
      </w:r>
    </w:p>
    <w:p w:rsidR="007E760E" w:rsidRPr="006B6C8D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B.</w:t>
      </w:r>
      <w:r w:rsidRPr="00E47C7F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Ngày 12/3/1945, thông qua chỉ thị “Nhật Pháp bắn nhau và hành động của chúng ta”</w:t>
      </w:r>
    </w:p>
    <w:p w:rsidR="007E760E" w:rsidRPr="00E47C7F" w:rsidRDefault="007E760E" w:rsidP="007E760E">
      <w:pPr>
        <w:jc w:val="both"/>
        <w:rPr>
          <w:rFonts w:eastAsia=".VnTime"/>
          <w:color w:val="FF0000"/>
          <w:lang w:val="nl-NL"/>
        </w:rPr>
      </w:pPr>
      <w:r w:rsidRPr="00E47C7F">
        <w:rPr>
          <w:rFonts w:eastAsia=".VnTime"/>
          <w:color w:val="FF0000"/>
          <w:lang w:val="nl-NL"/>
        </w:rPr>
        <w:t>C. Ngày 14/8/1945, Nhật bị Đồng minh đánh bại</w:t>
      </w:r>
    </w:p>
    <w:p w:rsidR="007E760E" w:rsidRDefault="007E760E" w:rsidP="007E760E">
      <w:pPr>
        <w:jc w:val="both"/>
        <w:rPr>
          <w:rFonts w:eastAsia=".VnTime"/>
          <w:lang w:val="nl-NL"/>
        </w:rPr>
      </w:pPr>
      <w:r>
        <w:rPr>
          <w:rFonts w:eastAsia=".VnTime"/>
          <w:lang w:val="nl-NL"/>
        </w:rPr>
        <w:t>D.</w:t>
      </w:r>
      <w:r w:rsidRPr="00E47C7F">
        <w:rPr>
          <w:rFonts w:eastAsia=".VnTime"/>
          <w:lang w:val="nl-NL"/>
        </w:rPr>
        <w:t xml:space="preserve"> </w:t>
      </w:r>
      <w:r w:rsidRPr="006B6C8D">
        <w:rPr>
          <w:rFonts w:eastAsia=".VnTime"/>
          <w:lang w:val="nl-NL"/>
        </w:rPr>
        <w:t>Ngày 15/8/1945, Nhật đầu hàng Đồng minh không điều kiện</w:t>
      </w:r>
    </w:p>
    <w:p w:rsidR="007E760E" w:rsidRPr="00607355" w:rsidRDefault="007E760E" w:rsidP="007E760E">
      <w:pPr>
        <w:pStyle w:val="NoSpacing"/>
        <w:rPr>
          <w:b/>
          <w:sz w:val="24"/>
          <w:szCs w:val="24"/>
        </w:rPr>
      </w:pPr>
      <w:r w:rsidRPr="00607355">
        <w:rPr>
          <w:b/>
          <w:sz w:val="24"/>
          <w:szCs w:val="24"/>
        </w:rPr>
        <w:t>Tình hình nước ta sau Cách mạng tháng Tám phải đối phó với nhiều khó khăn như thế nào?</w:t>
      </w:r>
    </w:p>
    <w:p w:rsidR="007E760E" w:rsidRPr="003F22D3" w:rsidRDefault="007E760E" w:rsidP="007E760E">
      <w:pPr>
        <w:pStyle w:val="Title"/>
        <w:numPr>
          <w:ilvl w:val="0"/>
          <w:numId w:val="0"/>
        </w:numPr>
      </w:pPr>
      <w:r>
        <w:t>A.</w:t>
      </w:r>
      <w:r w:rsidRPr="003F22D3">
        <w:t>Nạn đói, nạn dốt, giặc ngoại xâm.</w:t>
      </w:r>
    </w:p>
    <w:p w:rsidR="007E760E" w:rsidRPr="003F22D3" w:rsidRDefault="007E760E" w:rsidP="007E760E">
      <w:pPr>
        <w:pStyle w:val="Title"/>
        <w:numPr>
          <w:ilvl w:val="0"/>
          <w:numId w:val="0"/>
        </w:numPr>
      </w:pPr>
      <w:r>
        <w:t>B.</w:t>
      </w:r>
      <w:r w:rsidRPr="003F22D3">
        <w:t>Nạn đói, nạn dốt, ngân sách nhà nước trống rỗng</w:t>
      </w:r>
    </w:p>
    <w:p w:rsidR="007E760E" w:rsidRPr="003F22D3" w:rsidRDefault="007E760E" w:rsidP="007E760E">
      <w:pPr>
        <w:pStyle w:val="Title"/>
        <w:numPr>
          <w:ilvl w:val="0"/>
          <w:numId w:val="0"/>
        </w:numPr>
        <w:rPr>
          <w:color w:val="FF0000"/>
        </w:rPr>
      </w:pPr>
      <w:r>
        <w:rPr>
          <w:color w:val="FF0000"/>
        </w:rPr>
        <w:t>C.</w:t>
      </w:r>
      <w:r w:rsidRPr="003F22D3">
        <w:rPr>
          <w:color w:val="FF0000"/>
        </w:rPr>
        <w:t>Nạn đói, nạn dốt, ngân sách trống rỗng, nạn ngoại xâm và nội phản.</w:t>
      </w:r>
    </w:p>
    <w:p w:rsidR="007E760E" w:rsidRDefault="007E760E" w:rsidP="007E760E">
      <w:pPr>
        <w:pStyle w:val="Title"/>
        <w:numPr>
          <w:ilvl w:val="0"/>
          <w:numId w:val="0"/>
        </w:numPr>
      </w:pPr>
      <w:r>
        <w:t>D.</w:t>
      </w:r>
      <w:r w:rsidRPr="003F22D3">
        <w:t>Nạn đói, nạn dốt, nội phản.</w:t>
      </w:r>
    </w:p>
    <w:p w:rsidR="007E760E" w:rsidRPr="00415754" w:rsidRDefault="007E760E" w:rsidP="007E760E">
      <w:pPr>
        <w:pStyle w:val="Title"/>
        <w:numPr>
          <w:ilvl w:val="0"/>
          <w:numId w:val="0"/>
        </w:numPr>
      </w:pPr>
      <w:r w:rsidRPr="003F22D3">
        <w:rPr>
          <w:b/>
        </w:rPr>
        <w:t xml:space="preserve"> Sau khi quân Pháp rút khỏi nước ta, Mĩ đã có hành động gì?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rPr>
          <w:color w:val="FF0000"/>
        </w:rPr>
        <w:t>Ủng hộ Ngô Đình Diệm lên nắm toàn bộ chính quyền.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t>Trực tiếp đưa quân đội vào thay quân Pháp.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Biến nước ta thành thị trường tiêu thụ hàng hóa của Mĩ.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t>Biến miền Nam Việt Nam thành thuộc địa và căn cứ quân sự của Mĩ ở Đông Nam Á.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 xml:space="preserve"> Cách mạng miền Nam từ giữa năm 1950 chuyển sang hình thức đấu tranh nào?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rPr>
          <w:color w:val="FF0000"/>
        </w:rPr>
        <w:t>Đấu tranh chính trị chống Mỹ  Diệm đòi thi hành hiệp định Giơnevơ.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t>Đấu tranh chính trị kết hợp với vũ trang.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khởi nghĩa vũ trang ở vùng nông thôn.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t>kết hợp Đấu tranh vũ trang với đấu tranh ngoại giao.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Âm mưu cơ bản của Mỹ trong chiến lược” Chiến tranh Đặc biệt “là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rPr>
          <w:color w:val="FF0000"/>
        </w:rPr>
        <w:t>“dùng người Việt đánh người Việt”.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t>“dùng người Đông Dương đánh người Đông Dương”.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lập “ấp chiến lược”.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t>Bình Định và tìm diệt.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Chiến lược” chiến tranh cục bộ” ra đời trong hoàn cảnh nào?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t>Sau sự thất bại của chiến lược “Chiến tranh đơn phương “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t>Sau phong trào” Đồng Khởi”.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rPr>
          <w:color w:val="FF0000"/>
        </w:rPr>
        <w:t>Sau  sự thất bại của chiến lược” chiến tranh đặc biệt”.</w:t>
      </w:r>
    </w:p>
    <w:p w:rsidR="007E760E" w:rsidRDefault="007E760E" w:rsidP="007E760E">
      <w:r w:rsidRPr="003F22D3">
        <w:rPr>
          <w:b/>
          <w:color w:val="3366FF"/>
        </w:rPr>
        <w:t xml:space="preserve">D. </w:t>
      </w:r>
      <w:r w:rsidRPr="003F22D3">
        <w:t>Sau cuộc tổng tấn công và nổi dậy Xuân Mậu Thân( 1968).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Cùng với thực hiện chiến lược”chiến tranh cục bộ” ở miền Nam, Mĩ còn mở rộng chiến tranh ở đâu?</w:t>
      </w:r>
    </w:p>
    <w:p w:rsidR="007E760E" w:rsidRPr="003F22D3" w:rsidRDefault="007E760E" w:rsidP="007E760E">
      <w:pPr>
        <w:tabs>
          <w:tab w:val="left" w:pos="5136"/>
        </w:tabs>
      </w:pPr>
      <w:r w:rsidRPr="003F22D3">
        <w:rPr>
          <w:b/>
          <w:color w:val="3366FF"/>
        </w:rPr>
        <w:t xml:space="preserve">A. </w:t>
      </w:r>
      <w:r w:rsidRPr="003F22D3">
        <w:rPr>
          <w:color w:val="FF0000"/>
        </w:rPr>
        <w:t>Chiến tranh phá hoại miền Bắc.</w:t>
      </w:r>
      <w:r w:rsidRPr="003F22D3">
        <w:tab/>
      </w:r>
      <w:r w:rsidRPr="003F22D3">
        <w:rPr>
          <w:b/>
          <w:color w:val="3366FF"/>
        </w:rPr>
        <w:t xml:space="preserve">B. </w:t>
      </w:r>
      <w:r w:rsidRPr="003F22D3">
        <w:t>Chiến tranh ở Lào.</w:t>
      </w:r>
    </w:p>
    <w:p w:rsidR="007E760E" w:rsidRPr="003F22D3" w:rsidRDefault="007E760E" w:rsidP="007E760E">
      <w:pPr>
        <w:tabs>
          <w:tab w:val="left" w:pos="5136"/>
        </w:tabs>
      </w:pPr>
      <w:r w:rsidRPr="003F22D3">
        <w:rPr>
          <w:b/>
          <w:color w:val="3366FF"/>
        </w:rPr>
        <w:t xml:space="preserve">C. </w:t>
      </w:r>
      <w:r w:rsidRPr="003F22D3">
        <w:t>Chiến tranh ở Campuchia.</w:t>
      </w:r>
      <w:r w:rsidRPr="003F22D3">
        <w:tab/>
      </w:r>
      <w:r w:rsidRPr="003F22D3">
        <w:rPr>
          <w:b/>
          <w:color w:val="3366FF"/>
        </w:rPr>
        <w:t xml:space="preserve">D. </w:t>
      </w:r>
      <w:r w:rsidRPr="003F22D3">
        <w:t>Chiến tranh cả Đông Dương.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Hãy cho biết ý nghĩa của chiến thắng Vạn Tường.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t>Tạo ra bước ngoặt của chiến tranh.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t>Buộc Mĩ phải chuyển sang chiến lược khác.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Đánh bại Mĩ về quân sự.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rPr>
          <w:color w:val="FF0000"/>
        </w:rPr>
        <w:t>Được coi là Ấp Bắc đối với Mĩ, mở đầu cao trào” tìm Mĩ mà đánh, lùng ngụy mà diệt” trên khắp miền Nam.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Căn cứ vào đâu ta quyết định mở cuộc tổng tiến công và nổi dậy xuân Mậu Thân 1968?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t>Sự thất bại của Mĩ về quân sự trong chiến lược “chiến tranh cục bộ.”</w:t>
      </w:r>
    </w:p>
    <w:p w:rsidR="007E760E" w:rsidRPr="003F22D3" w:rsidRDefault="007E760E" w:rsidP="007E760E">
      <w:r w:rsidRPr="003F22D3">
        <w:rPr>
          <w:b/>
          <w:color w:val="3366FF"/>
        </w:rPr>
        <w:lastRenderedPageBreak/>
        <w:t xml:space="preserve">B. </w:t>
      </w:r>
      <w:r w:rsidRPr="003F22D3">
        <w:rPr>
          <w:color w:val="FF0000"/>
        </w:rPr>
        <w:t>Ta nhận định tương quan lực lượng thay đổi có lợi cho ta, lợi dụng mâu thuẫn của Mĩ trong cuộc bầu cử tổng thống 1968.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Sự giúp đỡ về vật chất , phương tiện chiến tranh của Liên Xô, Trung Quốc.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t>Quân đội Trung Quốc sang giúp ta đánh Mĩ.</w:t>
      </w:r>
    </w:p>
    <w:p w:rsidR="007E760E" w:rsidRPr="003F22D3" w:rsidRDefault="007E760E" w:rsidP="007E760E">
      <w:pPr>
        <w:spacing w:before="60"/>
        <w:jc w:val="both"/>
        <w:rPr>
          <w:b/>
          <w:color w:val="000000"/>
        </w:rPr>
      </w:pPr>
      <w:r w:rsidRPr="003F22D3">
        <w:rPr>
          <w:b/>
          <w:color w:val="000000"/>
        </w:rPr>
        <w:t>Trong chiến lược” Việt Nam hóa chiến tranh” quân đội Sài Gòn được Mĩ sử dụng</w:t>
      </w:r>
      <w:r>
        <w:rPr>
          <w:b/>
          <w:color w:val="000000"/>
        </w:rPr>
        <w:t>…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rPr>
          <w:color w:val="FF0000"/>
        </w:rPr>
        <w:t>như lực lượng xung kích ở Đông Dương, thực hiện âm mưu” dùng người Đông Dương đánh người Đông Dương”.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rPr>
          <w:color w:val="000000"/>
        </w:rPr>
        <w:t>hỗ trợ quân Mĩ và quân đồng minh của Mĩ.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rPr>
          <w:color w:val="000000"/>
        </w:rPr>
        <w:t>là lực lượng chủ chốt trong thực hiện chiến lược” Việt Nam hóa chiến tranh”.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rPr>
          <w:color w:val="000000"/>
        </w:rPr>
        <w:t>là lực lượng chủ chốt trong việc thực hiện chống phá lực lượng cách mạng ở miền Nam Việt Nam.</w:t>
      </w:r>
    </w:p>
    <w:p w:rsidR="007E760E" w:rsidRPr="003F22D3" w:rsidRDefault="007E760E" w:rsidP="007E760E">
      <w:pPr>
        <w:spacing w:before="60"/>
        <w:jc w:val="both"/>
        <w:rPr>
          <w:b/>
          <w:color w:val="000000"/>
        </w:rPr>
      </w:pPr>
      <w:r w:rsidRPr="003F22D3">
        <w:rPr>
          <w:b/>
          <w:color w:val="000000"/>
        </w:rPr>
        <w:t>Thủ đoạn mới được đế quốc Mĩ thực hiện trong chiến lược “ Việt Nam hóa chiến tranh” là gì?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rPr>
          <w:color w:val="000000"/>
        </w:rPr>
        <w:t>Tăng Số lượng  ngụy quân.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rPr>
          <w:color w:val="000000"/>
        </w:rPr>
        <w:t>Rút dần quân Mĩ về nước.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rPr>
          <w:color w:val="FF0000"/>
        </w:rPr>
        <w:t>Mở rộng chiến tranh phá hoại miền Bắc, tiến hành chiến tranh xâm lược Lào, Campuchia.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rPr>
          <w:color w:val="000000"/>
        </w:rPr>
        <w:t>Cô lập cách mạng Việt Nam.</w:t>
      </w:r>
    </w:p>
    <w:p w:rsidR="007E760E" w:rsidRPr="003F22D3" w:rsidRDefault="007E760E" w:rsidP="007E760E">
      <w:pPr>
        <w:spacing w:before="60"/>
        <w:jc w:val="both"/>
        <w:rPr>
          <w:b/>
          <w:color w:val="000000"/>
        </w:rPr>
      </w:pPr>
      <w:r w:rsidRPr="003F22D3">
        <w:rPr>
          <w:b/>
          <w:color w:val="000000"/>
        </w:rPr>
        <w:t>Chiến dịch Tây Nguyên Thắng Lợi, cuộc kháng chiến chống Mĩ, cứu nước của nhân dân ta trên toàn miền Nam đã chuyển sang giai đoạn</w:t>
      </w:r>
    </w:p>
    <w:p w:rsidR="007E760E" w:rsidRPr="003F22D3" w:rsidRDefault="007E760E" w:rsidP="007E760E">
      <w:pPr>
        <w:tabs>
          <w:tab w:val="left" w:pos="5136"/>
        </w:tabs>
      </w:pPr>
      <w:r w:rsidRPr="003F22D3">
        <w:rPr>
          <w:b/>
          <w:color w:val="3366FF"/>
        </w:rPr>
        <w:t xml:space="preserve">A. </w:t>
      </w:r>
      <w:r w:rsidRPr="003F22D3">
        <w:rPr>
          <w:color w:val="000000"/>
        </w:rPr>
        <w:t>phòng ngự</w:t>
      </w:r>
      <w:r w:rsidRPr="003F22D3">
        <w:tab/>
      </w:r>
      <w:r w:rsidRPr="003F22D3">
        <w:rPr>
          <w:b/>
          <w:color w:val="3366FF"/>
        </w:rPr>
        <w:t xml:space="preserve">B. </w:t>
      </w:r>
      <w:r>
        <w:rPr>
          <w:color w:val="000000"/>
        </w:rPr>
        <w:t>p</w:t>
      </w:r>
      <w:r w:rsidRPr="003F22D3">
        <w:rPr>
          <w:color w:val="000000"/>
        </w:rPr>
        <w:t>hả</w:t>
      </w:r>
      <w:r>
        <w:rPr>
          <w:color w:val="000000"/>
        </w:rPr>
        <w:t>n c</w:t>
      </w:r>
      <w:r w:rsidRPr="003F22D3">
        <w:rPr>
          <w:color w:val="000000"/>
        </w:rPr>
        <w:t>ông.</w:t>
      </w:r>
    </w:p>
    <w:p w:rsidR="007E760E" w:rsidRPr="003F22D3" w:rsidRDefault="007E760E" w:rsidP="007E760E">
      <w:pPr>
        <w:tabs>
          <w:tab w:val="left" w:pos="5136"/>
        </w:tabs>
      </w:pPr>
      <w:r w:rsidRPr="003F22D3">
        <w:rPr>
          <w:b/>
          <w:color w:val="3366FF"/>
        </w:rPr>
        <w:t xml:space="preserve">C. </w:t>
      </w:r>
      <w:r w:rsidRPr="003F22D3">
        <w:rPr>
          <w:color w:val="000000"/>
        </w:rPr>
        <w:t>tiến công chiến lược.</w:t>
      </w:r>
      <w:r w:rsidRPr="003F22D3">
        <w:tab/>
      </w:r>
      <w:r w:rsidRPr="003F22D3">
        <w:rPr>
          <w:b/>
          <w:color w:val="3366FF"/>
        </w:rPr>
        <w:t xml:space="preserve">D. </w:t>
      </w:r>
      <w:r w:rsidRPr="003F22D3">
        <w:rPr>
          <w:color w:val="FF0000"/>
        </w:rPr>
        <w:t>tổng tiến công chiến lược.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Vì sao trước khi bắt đầu chiến dịch  giải phóng Sài Gòn ta chọn Phan Rang và Xuân Lộc để tiến công?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t>là căn cứ quân sự liên hợp của Mĩ.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rPr>
          <w:color w:val="FF0000"/>
        </w:rPr>
        <w:t>là căn cứ phòng thủ  trọng yếu của địch để bảo vệ Sài Gòn từ phía đông.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là căn cứ phòng thủ trọng yếu của địch để bảo vệ Sài Gòn từ phía tây.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D. </w:t>
      </w:r>
      <w:r w:rsidRPr="003F22D3">
        <w:t>là căn cứ phòng thủ trọng yếu của địch để bảo vệ Sài Gòn từ phía Nam.</w:t>
      </w:r>
    </w:p>
    <w:p w:rsidR="007E760E" w:rsidRPr="003F22D3" w:rsidRDefault="007E760E" w:rsidP="007E760E">
      <w:pPr>
        <w:spacing w:before="60"/>
        <w:jc w:val="both"/>
        <w:rPr>
          <w:b/>
        </w:rPr>
      </w:pPr>
      <w:r w:rsidRPr="003F22D3">
        <w:rPr>
          <w:b/>
        </w:rPr>
        <w:t>Ý nghĩa lớn nhất trong thắng lợi của cuộc kháng chiến chống Mĩ, cứu nước của nhân dân ta là gì?</w:t>
      </w:r>
    </w:p>
    <w:p w:rsidR="007E760E" w:rsidRPr="003F22D3" w:rsidRDefault="007E760E" w:rsidP="007E760E">
      <w:r w:rsidRPr="003F22D3">
        <w:rPr>
          <w:b/>
          <w:color w:val="3366FF"/>
        </w:rPr>
        <w:t xml:space="preserve">A. </w:t>
      </w:r>
      <w:r w:rsidRPr="003F22D3">
        <w:rPr>
          <w:color w:val="FF0000"/>
        </w:rPr>
        <w:t>Chấm dứt ách thống trị của Chủ Nghĩa Thực Dân</w:t>
      </w:r>
      <w:r>
        <w:rPr>
          <w:color w:val="FF0000"/>
        </w:rPr>
        <w:t xml:space="preserve"> </w:t>
      </w:r>
      <w:r w:rsidRPr="003F22D3">
        <w:rPr>
          <w:color w:val="FF0000"/>
        </w:rPr>
        <w:t>- đế quốc trên đất nước ta, giành độc lập hoàn toàn.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B. </w:t>
      </w:r>
      <w:r w:rsidRPr="003F22D3">
        <w:t>Thống nhất đất nước.</w:t>
      </w:r>
    </w:p>
    <w:p w:rsidR="007E760E" w:rsidRPr="003F22D3" w:rsidRDefault="007E760E" w:rsidP="007E760E">
      <w:r w:rsidRPr="003F22D3">
        <w:rPr>
          <w:b/>
          <w:color w:val="3366FF"/>
        </w:rPr>
        <w:t xml:space="preserve">C. </w:t>
      </w:r>
      <w:r w:rsidRPr="003F22D3">
        <w:t>Mở ra một kỷ nguyên mới cho lịch sử Việt Nam: cả nước độc lập thống nhất cùng xây dựng Chủ nghĩa xã hội.</w:t>
      </w:r>
    </w:p>
    <w:p w:rsidR="00944A7C" w:rsidRDefault="007E760E">
      <w:bookmarkStart w:id="0" w:name="_GoBack"/>
      <w:bookmarkEnd w:id="0"/>
    </w:p>
    <w:sectPr w:rsidR="00944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07B72"/>
    <w:multiLevelType w:val="hybridMultilevel"/>
    <w:tmpl w:val="29DA09F8"/>
    <w:lvl w:ilvl="0" w:tplc="E53E193C">
      <w:start w:val="1"/>
      <w:numFmt w:val="upperLetter"/>
      <w:pStyle w:val="Title"/>
      <w:lvlText w:val="%1."/>
      <w:lvlJc w:val="left"/>
      <w:pPr>
        <w:ind w:left="862" w:hanging="436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60E"/>
    <w:rsid w:val="006A3B70"/>
    <w:rsid w:val="007E760E"/>
    <w:rsid w:val="00E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Ca"/>
    <w:uiPriority w:val="1"/>
    <w:qFormat/>
    <w:rsid w:val="007E760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Title">
    <w:name w:val="Title"/>
    <w:aliases w:val="MCau"/>
    <w:basedOn w:val="Normal"/>
    <w:next w:val="Normal"/>
    <w:link w:val="TitleChar"/>
    <w:autoRedefine/>
    <w:uiPriority w:val="10"/>
    <w:qFormat/>
    <w:rsid w:val="007E760E"/>
    <w:pPr>
      <w:widowControl w:val="0"/>
      <w:numPr>
        <w:numId w:val="1"/>
      </w:numPr>
      <w:suppressAutoHyphens/>
    </w:pPr>
    <w:rPr>
      <w:kern w:val="26"/>
    </w:rPr>
  </w:style>
  <w:style w:type="character" w:customStyle="1" w:styleId="TitleChar">
    <w:name w:val="Title Char"/>
    <w:aliases w:val="MCau Char"/>
    <w:basedOn w:val="DefaultParagraphFont"/>
    <w:link w:val="Title"/>
    <w:uiPriority w:val="10"/>
    <w:rsid w:val="007E760E"/>
    <w:rPr>
      <w:rFonts w:ascii="Times New Roman" w:eastAsia="Times New Roman" w:hAnsi="Times New Roman" w:cs="Times New Roman"/>
      <w:kern w:val="26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Ca"/>
    <w:uiPriority w:val="1"/>
    <w:qFormat/>
    <w:rsid w:val="007E760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Title">
    <w:name w:val="Title"/>
    <w:aliases w:val="MCau"/>
    <w:basedOn w:val="Normal"/>
    <w:next w:val="Normal"/>
    <w:link w:val="TitleChar"/>
    <w:autoRedefine/>
    <w:uiPriority w:val="10"/>
    <w:qFormat/>
    <w:rsid w:val="007E760E"/>
    <w:pPr>
      <w:widowControl w:val="0"/>
      <w:numPr>
        <w:numId w:val="1"/>
      </w:numPr>
      <w:suppressAutoHyphens/>
    </w:pPr>
    <w:rPr>
      <w:kern w:val="26"/>
    </w:rPr>
  </w:style>
  <w:style w:type="character" w:customStyle="1" w:styleId="TitleChar">
    <w:name w:val="Title Char"/>
    <w:aliases w:val="MCau Char"/>
    <w:basedOn w:val="DefaultParagraphFont"/>
    <w:link w:val="Title"/>
    <w:uiPriority w:val="10"/>
    <w:rsid w:val="007E760E"/>
    <w:rPr>
      <w:rFonts w:ascii="Times New Roman" w:eastAsia="Times New Roman" w:hAnsi="Times New Roman" w:cs="Times New Roman"/>
      <w:kern w:val="2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1503</Words>
  <Characters>5366</Characters>
  <Application>Microsoft Office Word</Application>
  <DocSecurity>0</DocSecurity>
  <Lines>111</Lines>
  <Paragraphs>132</Paragraphs>
  <ScaleCrop>false</ScaleCrop>
  <Company/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1</cp:revision>
  <dcterms:created xsi:type="dcterms:W3CDTF">2017-04-07T12:39:00Z</dcterms:created>
  <dcterms:modified xsi:type="dcterms:W3CDTF">2017-04-07T12:40:00Z</dcterms:modified>
</cp:coreProperties>
</file>